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E4E12" w14:textId="2BD4E503" w:rsidR="004D41E4" w:rsidRPr="004D41E4" w:rsidRDefault="004D41E4" w:rsidP="004D41E4">
      <w:pPr>
        <w:shd w:val="clear" w:color="auto" w:fill="FFFFFF"/>
        <w:spacing w:after="225" w:line="390" w:lineRule="atLeast"/>
        <w:outlineLvl w:val="2"/>
        <w:rPr>
          <w:rFonts w:ascii="Arial Black" w:eastAsia="Times New Roman" w:hAnsi="Arial Black" w:cs="Times New Roman"/>
          <w:color w:val="2A2A2A"/>
          <w:sz w:val="30"/>
          <w:szCs w:val="30"/>
          <w:lang w:eastAsia="en-CA"/>
        </w:rPr>
      </w:pPr>
      <w:r w:rsidRPr="004D41E4">
        <w:rPr>
          <w:rFonts w:ascii="Arial Black" w:eastAsia="Times New Roman" w:hAnsi="Arial Black" w:cs="Times New Roman"/>
          <w:color w:val="2A2A2A"/>
          <w:sz w:val="30"/>
          <w:szCs w:val="30"/>
          <w:lang w:eastAsia="en-CA"/>
        </w:rPr>
        <w:t xml:space="preserve">SALON TEMPORARILY CLOSED FOR COVID-19 </w:t>
      </w:r>
    </w:p>
    <w:p w14:paraId="5A37E513" w14:textId="77777777" w:rsidR="004D41E4" w:rsidRDefault="004D41E4" w:rsidP="00E008FE"/>
    <w:p w14:paraId="69AA64A0" w14:textId="36DD133D" w:rsidR="00E008FE" w:rsidRPr="00627C36" w:rsidRDefault="00E008FE" w:rsidP="00E008FE">
      <w:pPr>
        <w:rPr>
          <w:rFonts w:ascii="Arial Black" w:hAnsi="Arial Black"/>
          <w:b/>
          <w:bCs/>
          <w:color w:val="000000" w:themeColor="text1"/>
        </w:rPr>
      </w:pPr>
      <w:r w:rsidRPr="00627C36">
        <w:rPr>
          <w:rFonts w:ascii="Arial Black" w:hAnsi="Arial Black"/>
          <w:b/>
          <w:bCs/>
          <w:color w:val="000000" w:themeColor="text1"/>
        </w:rPr>
        <w:t>t</w:t>
      </w:r>
      <w:r w:rsidRPr="00627C36">
        <w:rPr>
          <w:rFonts w:ascii="Arial Black" w:hAnsi="Arial Black"/>
          <w:b/>
          <w:bCs/>
          <w:color w:val="000000" w:themeColor="text1"/>
        </w:rPr>
        <w:t xml:space="preserve">he safety and comfort of our customers and our team members is our top priority. These are truly uncharted times and we're learning right alongside </w:t>
      </w:r>
      <w:bookmarkStart w:id="0" w:name="_GoBack"/>
      <w:bookmarkEnd w:id="0"/>
      <w:r w:rsidRPr="00627C36">
        <w:rPr>
          <w:rFonts w:ascii="Arial Black" w:hAnsi="Arial Black"/>
          <w:b/>
          <w:bCs/>
          <w:color w:val="000000" w:themeColor="text1"/>
        </w:rPr>
        <w:t xml:space="preserve">you as we navigate COVID–19 together. Please be reassured that we are following best practices recommended by public-health authorities across our operations so that we can continue to provide you with a high level of service. </w:t>
      </w:r>
    </w:p>
    <w:p w14:paraId="63DC84D3" w14:textId="79197755" w:rsidR="004D41E4" w:rsidRPr="004D41E4" w:rsidRDefault="004D41E4" w:rsidP="004D41E4">
      <w:pPr>
        <w:shd w:val="clear" w:color="auto" w:fill="FFFFFF"/>
        <w:spacing w:after="225" w:line="240" w:lineRule="auto"/>
        <w:rPr>
          <w:rFonts w:ascii="Arial Black" w:eastAsia="Times New Roman" w:hAnsi="Arial Black" w:cs="Times New Roman"/>
          <w:b/>
          <w:bCs/>
          <w:color w:val="000000" w:themeColor="text1"/>
          <w:sz w:val="21"/>
          <w:szCs w:val="21"/>
          <w:lang w:eastAsia="en-CA"/>
        </w:rPr>
      </w:pPr>
      <w:r w:rsidRPr="004D41E4">
        <w:rPr>
          <w:rFonts w:ascii="Arial Black" w:eastAsia="Times New Roman" w:hAnsi="Arial Black" w:cs="Times New Roman"/>
          <w:b/>
          <w:bCs/>
          <w:color w:val="000000" w:themeColor="text1"/>
          <w:sz w:val="21"/>
          <w:szCs w:val="21"/>
          <w:lang w:eastAsia="en-CA"/>
        </w:rPr>
        <w:t>Due to the fast-changing status of the COVID-19 Virus</w:t>
      </w:r>
      <w:r w:rsidRPr="00627C36">
        <w:rPr>
          <w:rFonts w:ascii="Arial Black" w:eastAsia="Times New Roman" w:hAnsi="Arial Black" w:cs="Times New Roman"/>
          <w:b/>
          <w:bCs/>
          <w:color w:val="000000" w:themeColor="text1"/>
          <w:sz w:val="21"/>
          <w:szCs w:val="21"/>
          <w:lang w:eastAsia="en-CA"/>
        </w:rPr>
        <w:t xml:space="preserve"> Eliegante Hair </w:t>
      </w:r>
      <w:r w:rsidRPr="004D41E4">
        <w:rPr>
          <w:rFonts w:ascii="Arial Black" w:eastAsia="Times New Roman" w:hAnsi="Arial Black" w:cs="Times New Roman"/>
          <w:b/>
          <w:bCs/>
          <w:color w:val="000000" w:themeColor="text1"/>
          <w:sz w:val="21"/>
          <w:szCs w:val="21"/>
          <w:lang w:eastAsia="en-CA"/>
        </w:rPr>
        <w:t xml:space="preserve">Design has made the difficult decision to close </w:t>
      </w:r>
      <w:proofErr w:type="gramStart"/>
      <w:r w:rsidRPr="004D41E4">
        <w:rPr>
          <w:rFonts w:ascii="Arial Black" w:eastAsia="Times New Roman" w:hAnsi="Arial Black" w:cs="Times New Roman"/>
          <w:b/>
          <w:bCs/>
          <w:color w:val="000000" w:themeColor="text1"/>
          <w:sz w:val="21"/>
          <w:szCs w:val="21"/>
          <w:lang w:eastAsia="en-CA"/>
        </w:rPr>
        <w:t>until</w:t>
      </w:r>
      <w:r w:rsidR="00991A0B">
        <w:rPr>
          <w:rFonts w:ascii="Arial Black" w:eastAsia="Times New Roman" w:hAnsi="Arial Black" w:cs="Times New Roman"/>
          <w:b/>
          <w:bCs/>
          <w:color w:val="000000" w:themeColor="text1"/>
          <w:sz w:val="21"/>
          <w:szCs w:val="21"/>
          <w:lang w:eastAsia="en-CA"/>
        </w:rPr>
        <w:t xml:space="preserve">  </w:t>
      </w:r>
      <w:r w:rsidR="00EE09CA">
        <w:rPr>
          <w:rFonts w:ascii="Arial Black" w:eastAsia="Times New Roman" w:hAnsi="Arial Black" w:cs="Times New Roman"/>
          <w:b/>
          <w:bCs/>
          <w:color w:val="000000" w:themeColor="text1"/>
          <w:sz w:val="21"/>
          <w:szCs w:val="21"/>
          <w:lang w:eastAsia="en-CA"/>
        </w:rPr>
        <w:t>further</w:t>
      </w:r>
      <w:proofErr w:type="gramEnd"/>
      <w:r w:rsidR="00EE09CA">
        <w:rPr>
          <w:rFonts w:ascii="Arial Black" w:eastAsia="Times New Roman" w:hAnsi="Arial Black" w:cs="Times New Roman"/>
          <w:b/>
          <w:bCs/>
          <w:color w:val="000000" w:themeColor="text1"/>
          <w:sz w:val="21"/>
          <w:szCs w:val="21"/>
          <w:lang w:eastAsia="en-CA"/>
        </w:rPr>
        <w:t xml:space="preserve"> notice.</w:t>
      </w:r>
    </w:p>
    <w:p w14:paraId="463EA8FB" w14:textId="77777777" w:rsidR="004D41E4" w:rsidRPr="004D41E4" w:rsidRDefault="004D41E4" w:rsidP="004D41E4">
      <w:pPr>
        <w:shd w:val="clear" w:color="auto" w:fill="FFFFFF"/>
        <w:spacing w:before="225" w:after="225" w:line="240" w:lineRule="auto"/>
        <w:rPr>
          <w:rFonts w:ascii="Arial Black" w:eastAsia="Times New Roman" w:hAnsi="Arial Black" w:cs="Times New Roman"/>
          <w:b/>
          <w:bCs/>
          <w:color w:val="000000" w:themeColor="text1"/>
          <w:sz w:val="21"/>
          <w:szCs w:val="21"/>
          <w:lang w:eastAsia="en-CA"/>
        </w:rPr>
      </w:pPr>
      <w:r w:rsidRPr="004D41E4">
        <w:rPr>
          <w:rFonts w:ascii="Arial Black" w:eastAsia="Times New Roman" w:hAnsi="Arial Black" w:cs="Times New Roman"/>
          <w:b/>
          <w:bCs/>
          <w:color w:val="000000" w:themeColor="text1"/>
          <w:sz w:val="21"/>
          <w:szCs w:val="21"/>
          <w:lang w:eastAsia="en-CA"/>
        </w:rPr>
        <w:t>We are currently making every effort to reschedule those who are currently booked for the next two weeks.</w:t>
      </w:r>
    </w:p>
    <w:p w14:paraId="6CE57056" w14:textId="36163A7F" w:rsidR="004D41E4" w:rsidRPr="004D41E4" w:rsidRDefault="004D41E4" w:rsidP="004D41E4">
      <w:pPr>
        <w:shd w:val="clear" w:color="auto" w:fill="FFFFFF"/>
        <w:spacing w:before="225" w:after="225" w:line="240" w:lineRule="auto"/>
        <w:rPr>
          <w:rFonts w:ascii="Arial Black" w:eastAsia="Times New Roman" w:hAnsi="Arial Black" w:cs="Times New Roman"/>
          <w:b/>
          <w:bCs/>
          <w:color w:val="000000" w:themeColor="text1"/>
          <w:sz w:val="21"/>
          <w:szCs w:val="21"/>
          <w:lang w:eastAsia="en-CA"/>
        </w:rPr>
      </w:pPr>
      <w:r w:rsidRPr="004D41E4">
        <w:rPr>
          <w:rFonts w:ascii="Arial Black" w:eastAsia="Times New Roman" w:hAnsi="Arial Black" w:cs="Times New Roman"/>
          <w:b/>
          <w:bCs/>
          <w:color w:val="000000" w:themeColor="text1"/>
          <w:sz w:val="21"/>
          <w:szCs w:val="21"/>
          <w:lang w:eastAsia="en-CA"/>
        </w:rPr>
        <w:t xml:space="preserve">Please follow us on </w:t>
      </w:r>
      <w:proofErr w:type="gramStart"/>
      <w:r w:rsidR="00627C36" w:rsidRPr="004D41E4">
        <w:rPr>
          <w:rFonts w:ascii="Arial Black" w:eastAsia="Times New Roman" w:hAnsi="Arial Black" w:cs="Times New Roman"/>
          <w:b/>
          <w:bCs/>
          <w:color w:val="000000" w:themeColor="text1"/>
          <w:sz w:val="21"/>
          <w:szCs w:val="21"/>
          <w:lang w:eastAsia="en-CA"/>
        </w:rPr>
        <w:t>Instagram</w:t>
      </w:r>
      <w:r w:rsidRPr="004D41E4">
        <w:rPr>
          <w:rFonts w:ascii="Arial Black" w:eastAsia="Times New Roman" w:hAnsi="Arial Black" w:cs="Times New Roman"/>
          <w:b/>
          <w:bCs/>
          <w:color w:val="000000" w:themeColor="text1"/>
          <w:sz w:val="21"/>
          <w:szCs w:val="21"/>
          <w:lang w:eastAsia="en-CA"/>
        </w:rPr>
        <w:t>,</w:t>
      </w:r>
      <w:r w:rsidRPr="00627C36">
        <w:rPr>
          <w:rFonts w:ascii="Arial Black" w:eastAsia="Times New Roman" w:hAnsi="Arial Black" w:cs="Times New Roman"/>
          <w:b/>
          <w:bCs/>
          <w:color w:val="000000" w:themeColor="text1"/>
          <w:sz w:val="21"/>
          <w:szCs w:val="21"/>
          <w:lang w:eastAsia="en-CA"/>
        </w:rPr>
        <w:t>#</w:t>
      </w:r>
      <w:proofErr w:type="gramEnd"/>
      <w:r w:rsidRPr="00627C36">
        <w:rPr>
          <w:rFonts w:ascii="Arial Black" w:eastAsia="Times New Roman" w:hAnsi="Arial Black" w:cs="Times New Roman"/>
          <w:b/>
          <w:bCs/>
          <w:color w:val="000000" w:themeColor="text1"/>
          <w:sz w:val="21"/>
          <w:szCs w:val="21"/>
          <w:lang w:eastAsia="en-CA"/>
        </w:rPr>
        <w:t>eliegantehair</w:t>
      </w:r>
      <w:r w:rsidRPr="004D41E4">
        <w:rPr>
          <w:rFonts w:ascii="Arial Black" w:eastAsia="Times New Roman" w:hAnsi="Arial Black" w:cs="Times New Roman"/>
          <w:b/>
          <w:bCs/>
          <w:color w:val="000000" w:themeColor="text1"/>
          <w:sz w:val="21"/>
          <w:szCs w:val="21"/>
          <w:lang w:eastAsia="en-CA"/>
        </w:rPr>
        <w:t xml:space="preserve"> </w:t>
      </w:r>
      <w:r w:rsidR="00627C36">
        <w:rPr>
          <w:rFonts w:ascii="Arial Black" w:eastAsia="Times New Roman" w:hAnsi="Arial Black" w:cs="Times New Roman"/>
          <w:b/>
          <w:bCs/>
          <w:color w:val="000000" w:themeColor="text1"/>
          <w:sz w:val="21"/>
          <w:szCs w:val="21"/>
          <w:lang w:eastAsia="en-CA"/>
        </w:rPr>
        <w:t xml:space="preserve"> &amp; Facebook @ Eliegante.com </w:t>
      </w:r>
      <w:r w:rsidRPr="004D41E4">
        <w:rPr>
          <w:rFonts w:ascii="Arial Black" w:eastAsia="Times New Roman" w:hAnsi="Arial Black" w:cs="Times New Roman"/>
          <w:b/>
          <w:bCs/>
          <w:color w:val="000000" w:themeColor="text1"/>
          <w:sz w:val="21"/>
          <w:szCs w:val="21"/>
          <w:lang w:eastAsia="en-CA"/>
        </w:rPr>
        <w:t>for details, updates and hours of operations.</w:t>
      </w:r>
    </w:p>
    <w:p w14:paraId="3A5DA42A" w14:textId="1D99482B" w:rsidR="004D41E4" w:rsidRPr="00627C36" w:rsidRDefault="004D41E4" w:rsidP="004D41E4">
      <w:pPr>
        <w:shd w:val="clear" w:color="auto" w:fill="FFFFFF"/>
        <w:spacing w:before="225" w:after="225" w:line="240" w:lineRule="auto"/>
        <w:rPr>
          <w:rFonts w:ascii="Arial Black" w:eastAsia="Times New Roman" w:hAnsi="Arial Black" w:cs="Times New Roman"/>
          <w:b/>
          <w:bCs/>
          <w:color w:val="000000" w:themeColor="text1"/>
          <w:sz w:val="21"/>
          <w:szCs w:val="21"/>
          <w:lang w:eastAsia="en-CA"/>
        </w:rPr>
      </w:pPr>
      <w:r w:rsidRPr="004D41E4">
        <w:rPr>
          <w:rFonts w:ascii="Arial Black" w:eastAsia="Times New Roman" w:hAnsi="Arial Black" w:cs="Times New Roman"/>
          <w:b/>
          <w:bCs/>
          <w:color w:val="000000" w:themeColor="text1"/>
          <w:sz w:val="21"/>
          <w:szCs w:val="21"/>
          <w:lang w:eastAsia="en-CA"/>
        </w:rPr>
        <w:t xml:space="preserve">We thank you for your patience. Stay safe, stay </w:t>
      </w:r>
      <w:r w:rsidR="00627C36" w:rsidRPr="004D41E4">
        <w:rPr>
          <w:rFonts w:ascii="Arial Black" w:eastAsia="Times New Roman" w:hAnsi="Arial Black" w:cs="Times New Roman"/>
          <w:b/>
          <w:bCs/>
          <w:color w:val="000000" w:themeColor="text1"/>
          <w:sz w:val="21"/>
          <w:szCs w:val="21"/>
          <w:lang w:eastAsia="en-CA"/>
        </w:rPr>
        <w:t>healthy</w:t>
      </w:r>
      <w:r w:rsidR="00627C36">
        <w:rPr>
          <w:rFonts w:ascii="Arial Black" w:eastAsia="Times New Roman" w:hAnsi="Arial Black" w:cs="Times New Roman"/>
          <w:b/>
          <w:bCs/>
          <w:color w:val="000000" w:themeColor="text1"/>
          <w:sz w:val="21"/>
          <w:szCs w:val="21"/>
          <w:lang w:eastAsia="en-CA"/>
        </w:rPr>
        <w:t xml:space="preserve">, and be active </w:t>
      </w:r>
    </w:p>
    <w:p w14:paraId="30E06FC3" w14:textId="7EAC294A" w:rsidR="004D41E4" w:rsidRPr="00627C36" w:rsidRDefault="004D41E4" w:rsidP="004D41E4">
      <w:pPr>
        <w:shd w:val="clear" w:color="auto" w:fill="FFFFFF"/>
        <w:spacing w:before="225" w:after="225" w:line="240" w:lineRule="auto"/>
        <w:rPr>
          <w:rFonts w:ascii="Arial Black" w:eastAsia="Times New Roman" w:hAnsi="Arial Black" w:cs="Times New Roman"/>
          <w:b/>
          <w:bCs/>
          <w:color w:val="000000" w:themeColor="text1"/>
          <w:sz w:val="21"/>
          <w:szCs w:val="21"/>
          <w:lang w:eastAsia="en-CA"/>
        </w:rPr>
      </w:pPr>
      <w:r w:rsidRPr="00627C36">
        <w:rPr>
          <w:rFonts w:ascii="Arial Black" w:eastAsia="Times New Roman" w:hAnsi="Arial Black" w:cs="Times New Roman"/>
          <w:b/>
          <w:bCs/>
          <w:color w:val="000000" w:themeColor="text1"/>
          <w:sz w:val="21"/>
          <w:szCs w:val="21"/>
          <w:lang w:eastAsia="en-CA"/>
        </w:rPr>
        <w:t xml:space="preserve">Eliegante Hair Design </w:t>
      </w:r>
    </w:p>
    <w:p w14:paraId="2DB8F93D" w14:textId="4DC38908" w:rsidR="004D41E4" w:rsidRPr="004D41E4" w:rsidRDefault="004D41E4" w:rsidP="004D41E4">
      <w:pPr>
        <w:shd w:val="clear" w:color="auto" w:fill="FFFFFF"/>
        <w:spacing w:before="225" w:after="225" w:line="240" w:lineRule="auto"/>
        <w:rPr>
          <w:rFonts w:ascii="Arial Black" w:eastAsia="Times New Roman" w:hAnsi="Arial Black" w:cs="Times New Roman"/>
          <w:b/>
          <w:bCs/>
          <w:color w:val="000000" w:themeColor="text1"/>
          <w:sz w:val="21"/>
          <w:szCs w:val="21"/>
          <w:lang w:eastAsia="en-CA"/>
        </w:rPr>
      </w:pPr>
      <w:r w:rsidRPr="00627C36">
        <w:rPr>
          <w:rFonts w:ascii="Arial Black" w:eastAsia="Times New Roman" w:hAnsi="Arial Black" w:cs="Times New Roman"/>
          <w:b/>
          <w:bCs/>
          <w:color w:val="000000" w:themeColor="text1"/>
          <w:sz w:val="21"/>
          <w:szCs w:val="21"/>
          <w:lang w:eastAsia="en-CA"/>
        </w:rPr>
        <w:t xml:space="preserve">Elie </w:t>
      </w:r>
      <w:r w:rsidR="00627C36">
        <w:rPr>
          <w:rFonts w:ascii="Arial Black" w:eastAsia="Times New Roman" w:hAnsi="Arial Black" w:cs="Times New Roman"/>
          <w:b/>
          <w:bCs/>
          <w:color w:val="000000" w:themeColor="text1"/>
          <w:sz w:val="21"/>
          <w:szCs w:val="21"/>
          <w:lang w:eastAsia="en-CA"/>
        </w:rPr>
        <w:t xml:space="preserve">Owner and Stylise  </w:t>
      </w:r>
    </w:p>
    <w:p w14:paraId="55C98EA3" w14:textId="77777777" w:rsidR="004D41E4" w:rsidRDefault="004D41E4" w:rsidP="00E008FE"/>
    <w:sectPr w:rsidR="004D41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FE"/>
    <w:rsid w:val="004D41E4"/>
    <w:rsid w:val="00627C36"/>
    <w:rsid w:val="00991A0B"/>
    <w:rsid w:val="00AC5A39"/>
    <w:rsid w:val="00C038D7"/>
    <w:rsid w:val="00CA2673"/>
    <w:rsid w:val="00E008FE"/>
    <w:rsid w:val="00E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7013C"/>
  <w15:chartTrackingRefBased/>
  <w15:docId w15:val="{9AED9331-E4C0-4FB7-8862-41202A04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374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 Assaf</dc:creator>
  <cp:keywords/>
  <dc:description/>
  <cp:lastModifiedBy>Elie Assaf</cp:lastModifiedBy>
  <cp:revision>3</cp:revision>
  <dcterms:created xsi:type="dcterms:W3CDTF">2020-03-23T12:10:00Z</dcterms:created>
  <dcterms:modified xsi:type="dcterms:W3CDTF">2020-03-23T19:28:00Z</dcterms:modified>
</cp:coreProperties>
</file>